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9190F" w14:textId="10ACFF8D" w:rsidR="00654C9C" w:rsidRDefault="00654C9C"/>
    <w:p w14:paraId="3122B3D0" w14:textId="5956CD2D" w:rsidR="005C51C7" w:rsidRPr="00144905" w:rsidRDefault="00144905" w:rsidP="00144905">
      <w:pPr>
        <w:spacing w:line="0" w:lineRule="atLeast"/>
        <w:rPr>
          <w:rFonts w:ascii="Times New Roman" w:eastAsia="Times New Roman" w:hAnsi="Times New Roman"/>
          <w:sz w:val="24"/>
        </w:rPr>
      </w:pPr>
      <w:r w:rsidRPr="00144905">
        <w:rPr>
          <w:rFonts w:ascii="Times New Roman" w:eastAsia="Times New Roman" w:hAnsi="Times New Roman"/>
          <w:sz w:val="24"/>
        </w:rPr>
        <w:t>Dear Parent/</w:t>
      </w:r>
      <w:r w:rsidR="00D473FF" w:rsidRPr="00144905">
        <w:rPr>
          <w:rFonts w:ascii="Times New Roman" w:eastAsia="Times New Roman" w:hAnsi="Times New Roman"/>
          <w:sz w:val="24"/>
        </w:rPr>
        <w:t>Guardian</w:t>
      </w:r>
      <w:r w:rsidRPr="00144905">
        <w:rPr>
          <w:rFonts w:ascii="Times New Roman" w:eastAsia="Times New Roman" w:hAnsi="Times New Roman"/>
          <w:sz w:val="24"/>
        </w:rPr>
        <w:t>,</w:t>
      </w:r>
    </w:p>
    <w:p w14:paraId="1B58F866" w14:textId="77777777" w:rsidR="005C51C7" w:rsidRDefault="005C51C7" w:rsidP="005C51C7">
      <w:pPr>
        <w:spacing w:line="200" w:lineRule="exact"/>
        <w:rPr>
          <w:rFonts w:ascii="Times New Roman" w:eastAsia="Times New Roman" w:hAnsi="Times New Roman"/>
          <w:sz w:val="24"/>
        </w:rPr>
      </w:pPr>
    </w:p>
    <w:p w14:paraId="5A33D046" w14:textId="77777777" w:rsidR="00C465D8" w:rsidRDefault="00C465D8" w:rsidP="00C465D8">
      <w:pPr>
        <w:spacing w:line="272" w:lineRule="auto"/>
        <w:ind w:right="80"/>
        <w:rPr>
          <w:rFonts w:ascii="Times New Roman" w:eastAsia="Times New Roman" w:hAnsi="Times New Roman"/>
          <w:sz w:val="24"/>
        </w:rPr>
      </w:pPr>
      <w:r>
        <w:rPr>
          <w:rFonts w:ascii="Times New Roman" w:eastAsia="Times New Roman" w:hAnsi="Times New Roman"/>
          <w:sz w:val="24"/>
        </w:rPr>
        <w:t xml:space="preserve">Budget Challenge® is a 10-week personal finance simulation that allows students to experience what it is like to be an adult and manage a household budget.  Students will receive paychecks and have pay bills on-time. There are negative consequences for late payments and bouncing checks and positive consequences for retirement saving in a 401(k) and using credit wisely.  They will also learn about credit cards, insurance, banking and experience unexpected financial events.  They can also earn trophies in the simulation for demonstrating financial skills that many adults struggle with.  </w:t>
      </w:r>
    </w:p>
    <w:p w14:paraId="5165DDE0" w14:textId="77777777" w:rsidR="00E54558" w:rsidRDefault="00E54558" w:rsidP="00D473FF">
      <w:pPr>
        <w:spacing w:line="272" w:lineRule="auto"/>
        <w:ind w:right="80"/>
        <w:rPr>
          <w:rFonts w:ascii="Times New Roman" w:eastAsia="Times New Roman" w:hAnsi="Times New Roman"/>
          <w:sz w:val="24"/>
        </w:rPr>
      </w:pPr>
    </w:p>
    <w:tbl>
      <w:tblPr>
        <w:tblStyle w:val="TableGrid"/>
        <w:tblW w:w="0" w:type="auto"/>
        <w:tblLook w:val="04A0" w:firstRow="1" w:lastRow="0" w:firstColumn="1" w:lastColumn="0" w:noHBand="0" w:noVBand="1"/>
      </w:tblPr>
      <w:tblGrid>
        <w:gridCol w:w="4675"/>
        <w:gridCol w:w="4675"/>
      </w:tblGrid>
      <w:tr w:rsidR="00E54558" w14:paraId="65828154" w14:textId="77777777" w:rsidTr="00C32068">
        <w:tc>
          <w:tcPr>
            <w:tcW w:w="4675" w:type="dxa"/>
            <w:tcBorders>
              <w:top w:val="nil"/>
              <w:left w:val="nil"/>
              <w:bottom w:val="nil"/>
              <w:right w:val="nil"/>
            </w:tcBorders>
            <w:shd w:val="clear" w:color="auto" w:fill="auto"/>
          </w:tcPr>
          <w:p w14:paraId="1957ABC9" w14:textId="77777777" w:rsidR="00E54558" w:rsidRDefault="00E54558" w:rsidP="00E54558">
            <w:pPr>
              <w:spacing w:line="272" w:lineRule="auto"/>
              <w:ind w:right="80"/>
              <w:rPr>
                <w:rFonts w:ascii="Times New Roman" w:eastAsia="Times New Roman" w:hAnsi="Times New Roman"/>
                <w:sz w:val="24"/>
              </w:rPr>
            </w:pPr>
            <w:r>
              <w:rPr>
                <w:rFonts w:ascii="Times New Roman" w:eastAsia="Times New Roman" w:hAnsi="Times New Roman"/>
                <w:sz w:val="24"/>
              </w:rPr>
              <w:t>The trophies can be earned when students:</w:t>
            </w:r>
          </w:p>
          <w:p w14:paraId="536604D3"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Create an emergency fund</w:t>
            </w:r>
          </w:p>
          <w:p w14:paraId="0BD40572"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Pay bills on time</w:t>
            </w:r>
          </w:p>
          <w:p w14:paraId="5FE1A461"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Pays off a credit card</w:t>
            </w:r>
          </w:p>
          <w:p w14:paraId="6E6BFF64"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Protect credit health</w:t>
            </w:r>
          </w:p>
          <w:p w14:paraId="40319D95"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Save for retirement</w:t>
            </w:r>
          </w:p>
          <w:p w14:paraId="4A773984" w14:textId="77777777" w:rsidR="00E54558" w:rsidRDefault="00E54558" w:rsidP="00E54558">
            <w:pPr>
              <w:pStyle w:val="ListParagraph"/>
              <w:numPr>
                <w:ilvl w:val="0"/>
                <w:numId w:val="1"/>
              </w:numPr>
              <w:spacing w:line="272" w:lineRule="auto"/>
              <w:ind w:right="80"/>
              <w:rPr>
                <w:rFonts w:ascii="Times New Roman" w:eastAsia="Times New Roman" w:hAnsi="Times New Roman"/>
                <w:sz w:val="24"/>
              </w:rPr>
            </w:pPr>
            <w:r>
              <w:rPr>
                <w:rFonts w:ascii="Times New Roman" w:eastAsia="Times New Roman" w:hAnsi="Times New Roman"/>
                <w:sz w:val="24"/>
              </w:rPr>
              <w:t>Pay down student loan debt</w:t>
            </w:r>
          </w:p>
          <w:p w14:paraId="4E3E5D35" w14:textId="77777777" w:rsidR="00E54558" w:rsidRDefault="00E54558" w:rsidP="00D473FF">
            <w:pPr>
              <w:spacing w:line="272" w:lineRule="auto"/>
              <w:ind w:right="80"/>
              <w:rPr>
                <w:rFonts w:ascii="Times New Roman" w:eastAsia="Times New Roman" w:hAnsi="Times New Roman"/>
                <w:sz w:val="24"/>
              </w:rPr>
            </w:pPr>
          </w:p>
        </w:tc>
        <w:tc>
          <w:tcPr>
            <w:tcW w:w="4675" w:type="dxa"/>
            <w:tcBorders>
              <w:top w:val="nil"/>
              <w:left w:val="nil"/>
              <w:bottom w:val="nil"/>
              <w:right w:val="nil"/>
            </w:tcBorders>
          </w:tcPr>
          <w:p w14:paraId="5580FD38" w14:textId="77777777" w:rsidR="00E54558" w:rsidRDefault="00E54558" w:rsidP="00D473FF">
            <w:pPr>
              <w:spacing w:line="272" w:lineRule="auto"/>
              <w:ind w:right="80"/>
              <w:rPr>
                <w:rFonts w:ascii="Times New Roman" w:eastAsia="Times New Roman" w:hAnsi="Times New Roman"/>
                <w:sz w:val="24"/>
              </w:rPr>
            </w:pPr>
            <w:r>
              <w:rPr>
                <w:rFonts w:ascii="Times New Roman" w:eastAsia="Times New Roman" w:hAnsi="Times New Roman"/>
                <w:sz w:val="24"/>
              </w:rPr>
              <w:t>Individual Student Account Includes:</w:t>
            </w:r>
          </w:p>
          <w:p w14:paraId="7B318899" w14:textId="77777777" w:rsidR="00E54558" w:rsidRDefault="00E54558" w:rsidP="00E54558">
            <w:pPr>
              <w:pStyle w:val="ListParagraph"/>
              <w:numPr>
                <w:ilvl w:val="0"/>
                <w:numId w:val="2"/>
              </w:numPr>
              <w:spacing w:line="272" w:lineRule="auto"/>
              <w:ind w:right="80"/>
              <w:rPr>
                <w:rFonts w:ascii="Times New Roman" w:eastAsia="Times New Roman" w:hAnsi="Times New Roman"/>
                <w:sz w:val="24"/>
              </w:rPr>
            </w:pPr>
            <w:r>
              <w:rPr>
                <w:rFonts w:ascii="Times New Roman" w:eastAsia="Times New Roman" w:hAnsi="Times New Roman"/>
                <w:sz w:val="24"/>
              </w:rPr>
              <w:t>10-week simulation</w:t>
            </w:r>
          </w:p>
          <w:p w14:paraId="29B86919" w14:textId="77777777" w:rsidR="00E54558" w:rsidRDefault="00E54558" w:rsidP="00E54558">
            <w:pPr>
              <w:pStyle w:val="ListParagraph"/>
              <w:numPr>
                <w:ilvl w:val="0"/>
                <w:numId w:val="2"/>
              </w:numPr>
              <w:spacing w:line="272" w:lineRule="auto"/>
              <w:ind w:right="80"/>
              <w:rPr>
                <w:rFonts w:ascii="Times New Roman" w:eastAsia="Times New Roman" w:hAnsi="Times New Roman"/>
                <w:sz w:val="24"/>
              </w:rPr>
            </w:pPr>
            <w:r>
              <w:rPr>
                <w:rFonts w:ascii="Times New Roman" w:eastAsia="Times New Roman" w:hAnsi="Times New Roman"/>
                <w:sz w:val="24"/>
              </w:rPr>
              <w:t>Full Curriculum</w:t>
            </w:r>
          </w:p>
          <w:p w14:paraId="7138CF4C" w14:textId="77777777" w:rsidR="00E54558" w:rsidRDefault="00E54558" w:rsidP="00E54558">
            <w:pPr>
              <w:pStyle w:val="ListParagraph"/>
              <w:numPr>
                <w:ilvl w:val="0"/>
                <w:numId w:val="2"/>
              </w:numPr>
              <w:spacing w:line="272" w:lineRule="auto"/>
              <w:ind w:right="80"/>
              <w:rPr>
                <w:rFonts w:ascii="Times New Roman" w:eastAsia="Times New Roman" w:hAnsi="Times New Roman"/>
                <w:sz w:val="24"/>
              </w:rPr>
            </w:pPr>
            <w:r>
              <w:rPr>
                <w:rFonts w:ascii="Times New Roman" w:eastAsia="Times New Roman" w:hAnsi="Times New Roman"/>
                <w:sz w:val="24"/>
              </w:rPr>
              <w:t>Weekly, pre and post simulation assessments</w:t>
            </w:r>
          </w:p>
          <w:p w14:paraId="32758757" w14:textId="77777777" w:rsidR="00E54558" w:rsidRDefault="00E54558" w:rsidP="00E54558">
            <w:pPr>
              <w:pStyle w:val="ListParagraph"/>
              <w:numPr>
                <w:ilvl w:val="0"/>
                <w:numId w:val="2"/>
              </w:numPr>
              <w:spacing w:line="272" w:lineRule="auto"/>
              <w:ind w:right="80"/>
              <w:rPr>
                <w:rFonts w:ascii="Times New Roman" w:eastAsia="Times New Roman" w:hAnsi="Times New Roman"/>
                <w:sz w:val="24"/>
              </w:rPr>
            </w:pPr>
            <w:r>
              <w:rPr>
                <w:rFonts w:ascii="Times New Roman" w:eastAsia="Times New Roman" w:hAnsi="Times New Roman"/>
                <w:sz w:val="24"/>
              </w:rPr>
              <w:t>Downloadable certificates</w:t>
            </w:r>
          </w:p>
          <w:p w14:paraId="498A9BA9" w14:textId="4BDDB421" w:rsidR="00E54558" w:rsidRPr="00E54558" w:rsidRDefault="00E54558" w:rsidP="00E54558">
            <w:pPr>
              <w:pStyle w:val="ListParagraph"/>
              <w:numPr>
                <w:ilvl w:val="0"/>
                <w:numId w:val="2"/>
              </w:numPr>
              <w:spacing w:line="272" w:lineRule="auto"/>
              <w:ind w:right="80"/>
              <w:rPr>
                <w:rFonts w:ascii="Times New Roman" w:eastAsia="Times New Roman" w:hAnsi="Times New Roman"/>
                <w:sz w:val="24"/>
              </w:rPr>
            </w:pPr>
            <w:r>
              <w:rPr>
                <w:rFonts w:ascii="Times New Roman" w:eastAsia="Times New Roman" w:hAnsi="Times New Roman"/>
                <w:sz w:val="24"/>
              </w:rPr>
              <w:t>Live help desk support</w:t>
            </w:r>
          </w:p>
        </w:tc>
      </w:tr>
    </w:tbl>
    <w:p w14:paraId="6B9CA2BE" w14:textId="2154DBE6" w:rsidR="00D473FF" w:rsidRDefault="00D473FF" w:rsidP="00D473FF">
      <w:pPr>
        <w:spacing w:line="272" w:lineRule="auto"/>
        <w:ind w:right="80"/>
        <w:rPr>
          <w:rFonts w:ascii="Times New Roman" w:eastAsia="Times New Roman" w:hAnsi="Times New Roman"/>
          <w:sz w:val="24"/>
        </w:rPr>
      </w:pPr>
    </w:p>
    <w:p w14:paraId="67E8F90D" w14:textId="77777777" w:rsidR="00C465D8" w:rsidRDefault="00C465D8" w:rsidP="00C465D8">
      <w:pPr>
        <w:spacing w:line="272" w:lineRule="auto"/>
        <w:ind w:right="80"/>
        <w:rPr>
          <w:rFonts w:ascii="Times New Roman" w:eastAsia="Times New Roman" w:hAnsi="Times New Roman"/>
          <w:sz w:val="24"/>
        </w:rPr>
      </w:pPr>
      <w:r>
        <w:rPr>
          <w:rFonts w:ascii="Times New Roman" w:eastAsia="Times New Roman" w:hAnsi="Times New Roman"/>
          <w:sz w:val="24"/>
        </w:rPr>
        <w:t>This program is an eye-opening experience for students because they learn important financial lessons by doing.  The average student who completes Budget Challenge reports that they will likely save over $80 in avoiding future overdraft fees at the bank, and that pales in comparison to the value of developing and maintaining a good credit score and learning to save early for retirement.  More information available on www.budgetchallenge.com</w:t>
      </w:r>
    </w:p>
    <w:p w14:paraId="4C971654" w14:textId="5B405FE4" w:rsidR="00662921" w:rsidRDefault="00662921" w:rsidP="00D473FF">
      <w:pPr>
        <w:spacing w:line="272" w:lineRule="auto"/>
        <w:ind w:right="80"/>
        <w:rPr>
          <w:rFonts w:ascii="Times New Roman" w:eastAsia="Times New Roman" w:hAnsi="Times New Roman"/>
          <w:sz w:val="24"/>
        </w:rPr>
      </w:pPr>
      <w:bookmarkStart w:id="0" w:name="_GoBack"/>
      <w:bookmarkEnd w:id="0"/>
    </w:p>
    <w:p w14:paraId="4FABA3B1" w14:textId="452FA663" w:rsidR="00662921" w:rsidRDefault="00EC2678" w:rsidP="00D473FF">
      <w:pPr>
        <w:spacing w:line="272" w:lineRule="auto"/>
        <w:ind w:right="80"/>
        <w:rPr>
          <w:rFonts w:ascii="Times New Roman" w:eastAsia="Times New Roman" w:hAnsi="Times New Roman"/>
          <w:sz w:val="24"/>
        </w:rPr>
      </w:pPr>
      <w:r>
        <w:rPr>
          <w:rFonts w:ascii="Times New Roman" w:eastAsia="Times New Roman" w:hAnsi="Times New Roman"/>
          <w:sz w:val="24"/>
        </w:rPr>
        <w:t>For</w:t>
      </w:r>
      <w:r w:rsidR="00CD4AFE">
        <w:rPr>
          <w:rFonts w:ascii="Times New Roman" w:eastAsia="Times New Roman" w:hAnsi="Times New Roman"/>
          <w:sz w:val="24"/>
        </w:rPr>
        <w:t xml:space="preserve"> your child to take advantage of this program, </w:t>
      </w:r>
      <w:r>
        <w:rPr>
          <w:rFonts w:ascii="Times New Roman" w:eastAsia="Times New Roman" w:hAnsi="Times New Roman"/>
          <w:sz w:val="24"/>
        </w:rPr>
        <w:t>you’ll need to assist in registering and paying for a student account.  Please complete these steps by ________________:</w:t>
      </w:r>
    </w:p>
    <w:p w14:paraId="71FCEB01" w14:textId="15C0BE5A" w:rsidR="00EC2678" w:rsidRDefault="00EC2678" w:rsidP="00EC2678">
      <w:pPr>
        <w:pStyle w:val="ListParagraph"/>
        <w:numPr>
          <w:ilvl w:val="0"/>
          <w:numId w:val="3"/>
        </w:numPr>
        <w:spacing w:line="272" w:lineRule="auto"/>
        <w:ind w:right="80"/>
        <w:rPr>
          <w:rFonts w:ascii="Times New Roman" w:eastAsia="Times New Roman" w:hAnsi="Times New Roman"/>
          <w:sz w:val="24"/>
        </w:rPr>
      </w:pPr>
      <w:r>
        <w:rPr>
          <w:rFonts w:ascii="Times New Roman" w:eastAsia="Times New Roman" w:hAnsi="Times New Roman"/>
          <w:sz w:val="24"/>
        </w:rPr>
        <w:t xml:space="preserve">Go to </w:t>
      </w:r>
      <w:hyperlink r:id="rId7" w:history="1">
        <w:r w:rsidRPr="00FA65AC">
          <w:rPr>
            <w:rStyle w:val="Hyperlink"/>
            <w:rFonts w:ascii="Times New Roman" w:eastAsia="Times New Roman" w:hAnsi="Times New Roman"/>
            <w:sz w:val="24"/>
          </w:rPr>
          <w:t>www.budgetchallenge.com</w:t>
        </w:r>
      </w:hyperlink>
      <w:r>
        <w:rPr>
          <w:rFonts w:ascii="Times New Roman" w:eastAsia="Times New Roman" w:hAnsi="Times New Roman"/>
          <w:sz w:val="24"/>
        </w:rPr>
        <w:t xml:space="preserve"> and click on “Register” in the top right</w:t>
      </w:r>
    </w:p>
    <w:p w14:paraId="1E533234" w14:textId="4C1DA1D2" w:rsidR="00EC2678" w:rsidRDefault="00EC2678" w:rsidP="00EC2678">
      <w:pPr>
        <w:pStyle w:val="ListParagraph"/>
        <w:numPr>
          <w:ilvl w:val="0"/>
          <w:numId w:val="3"/>
        </w:numPr>
        <w:spacing w:line="272" w:lineRule="auto"/>
        <w:ind w:right="80"/>
        <w:rPr>
          <w:rFonts w:ascii="Times New Roman" w:eastAsia="Times New Roman" w:hAnsi="Times New Roman"/>
          <w:sz w:val="24"/>
        </w:rPr>
      </w:pPr>
      <w:r>
        <w:rPr>
          <w:rFonts w:ascii="Times New Roman" w:eastAsia="Times New Roman" w:hAnsi="Times New Roman"/>
          <w:sz w:val="24"/>
        </w:rPr>
        <w:t>Enter Registration Code: ____________________</w:t>
      </w:r>
    </w:p>
    <w:p w14:paraId="27D5E383" w14:textId="2ABF2E28" w:rsidR="00EC2678" w:rsidRPr="00EC2678" w:rsidRDefault="00EC2678" w:rsidP="00EC2678">
      <w:pPr>
        <w:pStyle w:val="ListParagraph"/>
        <w:numPr>
          <w:ilvl w:val="0"/>
          <w:numId w:val="3"/>
        </w:numPr>
        <w:spacing w:line="272" w:lineRule="auto"/>
        <w:ind w:right="80"/>
        <w:rPr>
          <w:rFonts w:ascii="Times New Roman" w:eastAsia="Times New Roman" w:hAnsi="Times New Roman"/>
          <w:sz w:val="24"/>
        </w:rPr>
      </w:pPr>
      <w:r>
        <w:rPr>
          <w:rFonts w:ascii="Times New Roman" w:eastAsia="Times New Roman" w:hAnsi="Times New Roman"/>
          <w:sz w:val="24"/>
        </w:rPr>
        <w:t>Pay $25 with Credit Card or Debit Card</w:t>
      </w:r>
    </w:p>
    <w:p w14:paraId="36895172" w14:textId="1E325636" w:rsidR="005C51C7" w:rsidRDefault="005C51C7" w:rsidP="005C51C7">
      <w:pPr>
        <w:spacing w:line="200" w:lineRule="exact"/>
        <w:rPr>
          <w:rFonts w:ascii="Times New Roman" w:eastAsia="Times New Roman" w:hAnsi="Times New Roman"/>
          <w:sz w:val="24"/>
        </w:rPr>
      </w:pPr>
    </w:p>
    <w:p w14:paraId="0C220799" w14:textId="77777777" w:rsidR="0010616F" w:rsidRDefault="0010616F" w:rsidP="005C51C7">
      <w:pPr>
        <w:spacing w:line="200" w:lineRule="exact"/>
        <w:rPr>
          <w:rFonts w:ascii="Times New Roman" w:eastAsia="Times New Roman" w:hAnsi="Times New Roman"/>
          <w:sz w:val="24"/>
        </w:rPr>
      </w:pPr>
    </w:p>
    <w:p w14:paraId="03F95794" w14:textId="0FA17C2B" w:rsidR="00C32068" w:rsidRDefault="00C32068" w:rsidP="005C51C7">
      <w:pPr>
        <w:spacing w:line="200" w:lineRule="exact"/>
        <w:rPr>
          <w:rFonts w:ascii="Times New Roman" w:eastAsia="Times New Roman" w:hAnsi="Times New Roman"/>
          <w:sz w:val="24"/>
        </w:rPr>
      </w:pPr>
    </w:p>
    <w:p w14:paraId="41254853" w14:textId="671E2F64" w:rsidR="00C32068" w:rsidRDefault="00C32068" w:rsidP="005C51C7">
      <w:pPr>
        <w:spacing w:line="200" w:lineRule="exact"/>
        <w:rPr>
          <w:rFonts w:ascii="Times New Roman" w:eastAsia="Times New Roman" w:hAnsi="Times New Roman"/>
          <w:sz w:val="24"/>
        </w:rPr>
      </w:pPr>
      <w:r>
        <w:rPr>
          <w:rFonts w:ascii="Times New Roman" w:eastAsia="Times New Roman" w:hAnsi="Times New Roman"/>
          <w:sz w:val="24"/>
        </w:rPr>
        <w:t>Sincerely,</w:t>
      </w:r>
    </w:p>
    <w:p w14:paraId="0C0CF77B" w14:textId="77777777" w:rsidR="00C32068" w:rsidRDefault="00C32068" w:rsidP="005C51C7">
      <w:pPr>
        <w:spacing w:line="200" w:lineRule="exact"/>
        <w:rPr>
          <w:rFonts w:ascii="Times New Roman" w:eastAsia="Times New Roman" w:hAnsi="Times New Roman"/>
          <w:sz w:val="24"/>
        </w:rPr>
      </w:pPr>
    </w:p>
    <w:p w14:paraId="4D064387" w14:textId="77777777" w:rsidR="005C51C7" w:rsidRDefault="005C51C7" w:rsidP="005C51C7">
      <w:pPr>
        <w:spacing w:line="278" w:lineRule="exact"/>
        <w:rPr>
          <w:rFonts w:ascii="Times New Roman" w:eastAsia="Times New Roman" w:hAnsi="Times New Roman"/>
          <w:sz w:val="24"/>
        </w:rPr>
      </w:pPr>
    </w:p>
    <w:p w14:paraId="74A978FD" w14:textId="77777777" w:rsidR="005C51C7" w:rsidRDefault="005C51C7" w:rsidP="005C51C7">
      <w:pPr>
        <w:spacing w:line="1" w:lineRule="exact"/>
        <w:rPr>
          <w:rFonts w:ascii="Times New Roman" w:eastAsia="Times New Roman" w:hAnsi="Times New Roman"/>
          <w:sz w:val="24"/>
        </w:rPr>
      </w:pPr>
    </w:p>
    <w:p w14:paraId="57D47560" w14:textId="77777777" w:rsidR="005C51C7" w:rsidRDefault="005C51C7"/>
    <w:sectPr w:rsidR="005C51C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F5D36" w14:textId="77777777" w:rsidR="00B06678" w:rsidRDefault="00B06678" w:rsidP="005C51C7">
      <w:r>
        <w:separator/>
      </w:r>
    </w:p>
  </w:endnote>
  <w:endnote w:type="continuationSeparator" w:id="0">
    <w:p w14:paraId="668B8BBB" w14:textId="77777777" w:rsidR="00B06678" w:rsidRDefault="00B06678" w:rsidP="005C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05837" w14:textId="77777777" w:rsidR="00B06678" w:rsidRDefault="00B06678" w:rsidP="005C51C7">
      <w:r>
        <w:separator/>
      </w:r>
    </w:p>
  </w:footnote>
  <w:footnote w:type="continuationSeparator" w:id="0">
    <w:p w14:paraId="4E0B928B" w14:textId="77777777" w:rsidR="00B06678" w:rsidRDefault="00B06678" w:rsidP="005C5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5262" w14:textId="4EAAA050" w:rsidR="005C51C7" w:rsidRDefault="005C51C7">
    <w:pPr>
      <w:pStyle w:val="Header"/>
    </w:pPr>
    <w:r>
      <w:rPr>
        <w:noProof/>
      </w:rPr>
      <w:drawing>
        <wp:inline distT="0" distB="0" distL="0" distR="0" wp14:anchorId="75B53478" wp14:editId="11358393">
          <wp:extent cx="5943600" cy="860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Logo.png"/>
                  <pic:cNvPicPr/>
                </pic:nvPicPr>
                <pic:blipFill>
                  <a:blip r:embed="rId1">
                    <a:extLst>
                      <a:ext uri="{28A0092B-C50C-407E-A947-70E740481C1C}">
                        <a14:useLocalDpi xmlns:a14="http://schemas.microsoft.com/office/drawing/2010/main" val="0"/>
                      </a:ext>
                    </a:extLst>
                  </a:blip>
                  <a:stretch>
                    <a:fillRect/>
                  </a:stretch>
                </pic:blipFill>
                <pic:spPr>
                  <a:xfrm>
                    <a:off x="0" y="0"/>
                    <a:ext cx="5943600" cy="860425"/>
                  </a:xfrm>
                  <a:prstGeom prst="rect">
                    <a:avLst/>
                  </a:prstGeom>
                </pic:spPr>
              </pic:pic>
            </a:graphicData>
          </a:graphic>
        </wp:inline>
      </w:drawing>
    </w:r>
  </w:p>
  <w:p w14:paraId="5CBEDF7B" w14:textId="77777777" w:rsidR="005C51C7" w:rsidRDefault="005C5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6D41"/>
    <w:multiLevelType w:val="hybridMultilevel"/>
    <w:tmpl w:val="57ACF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E395F"/>
    <w:multiLevelType w:val="hybridMultilevel"/>
    <w:tmpl w:val="40B8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144087"/>
    <w:multiLevelType w:val="hybridMultilevel"/>
    <w:tmpl w:val="718C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C7"/>
    <w:rsid w:val="0010616F"/>
    <w:rsid w:val="00115A1E"/>
    <w:rsid w:val="00144905"/>
    <w:rsid w:val="003C007D"/>
    <w:rsid w:val="005C51C7"/>
    <w:rsid w:val="00654C9C"/>
    <w:rsid w:val="00662921"/>
    <w:rsid w:val="009A2849"/>
    <w:rsid w:val="00B06678"/>
    <w:rsid w:val="00C32068"/>
    <w:rsid w:val="00C465D8"/>
    <w:rsid w:val="00CD4AFE"/>
    <w:rsid w:val="00D15FAF"/>
    <w:rsid w:val="00D473FF"/>
    <w:rsid w:val="00E54558"/>
    <w:rsid w:val="00EC1AEA"/>
    <w:rsid w:val="00EC2678"/>
    <w:rsid w:val="00EF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7AEFF"/>
  <w15:chartTrackingRefBased/>
  <w15:docId w15:val="{2761C518-4C3C-4605-9519-1FCDD097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1C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1C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C51C7"/>
  </w:style>
  <w:style w:type="paragraph" w:styleId="Footer">
    <w:name w:val="footer"/>
    <w:basedOn w:val="Normal"/>
    <w:link w:val="FooterChar"/>
    <w:uiPriority w:val="99"/>
    <w:unhideWhenUsed/>
    <w:rsid w:val="005C51C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51C7"/>
  </w:style>
  <w:style w:type="paragraph" w:styleId="BalloonText">
    <w:name w:val="Balloon Text"/>
    <w:basedOn w:val="Normal"/>
    <w:link w:val="BalloonTextChar"/>
    <w:uiPriority w:val="99"/>
    <w:semiHidden/>
    <w:unhideWhenUsed/>
    <w:rsid w:val="005C51C7"/>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C51C7"/>
    <w:rPr>
      <w:rFonts w:ascii="Segoe UI" w:hAnsi="Segoe UI" w:cs="Segoe UI"/>
      <w:sz w:val="18"/>
      <w:szCs w:val="18"/>
    </w:rPr>
  </w:style>
  <w:style w:type="paragraph" w:styleId="ListParagraph">
    <w:name w:val="List Paragraph"/>
    <w:basedOn w:val="Normal"/>
    <w:uiPriority w:val="34"/>
    <w:qFormat/>
    <w:rsid w:val="00D473FF"/>
    <w:pPr>
      <w:ind w:left="720"/>
      <w:contextualSpacing/>
    </w:pPr>
  </w:style>
  <w:style w:type="table" w:styleId="TableGrid">
    <w:name w:val="Table Grid"/>
    <w:basedOn w:val="TableNormal"/>
    <w:uiPriority w:val="39"/>
    <w:rsid w:val="00E5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2678"/>
    <w:rPr>
      <w:color w:val="0563C1" w:themeColor="hyperlink"/>
      <w:u w:val="single"/>
    </w:rPr>
  </w:style>
  <w:style w:type="character" w:styleId="UnresolvedMention">
    <w:name w:val="Unresolved Mention"/>
    <w:basedOn w:val="DefaultParagraphFont"/>
    <w:uiPriority w:val="99"/>
    <w:semiHidden/>
    <w:unhideWhenUsed/>
    <w:rsid w:val="00EC2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udgetchallen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c:creator>
  <cp:keywords/>
  <dc:description/>
  <cp:lastModifiedBy>Dave .</cp:lastModifiedBy>
  <cp:revision>4</cp:revision>
  <dcterms:created xsi:type="dcterms:W3CDTF">2019-03-15T18:49:00Z</dcterms:created>
  <dcterms:modified xsi:type="dcterms:W3CDTF">2019-03-15T21:40:00Z</dcterms:modified>
</cp:coreProperties>
</file>